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D2228E" w:rsidRPr="00D2228E" w:rsidTr="00D2228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D2228E" w:rsidRPr="00D2228E" w:rsidRDefault="00D2228E" w:rsidP="00D2228E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2228E" w:rsidRPr="00D2228E" w:rsidRDefault="00D2228E" w:rsidP="00D2228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bookmarkStart w:id="0" w:name="_GoBack"/>
            <w:r w:rsidRPr="0012682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8D1F4B6" wp14:editId="79A590DA">
                  <wp:extent cx="714375" cy="90487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D2228E" w:rsidRPr="00D2228E" w:rsidRDefault="00D2228E" w:rsidP="00D2228E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D2228E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12682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D2228E" w:rsidRDefault="00D2228E" w:rsidP="00D2228E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8E" w:rsidRPr="00D2228E" w:rsidRDefault="00D2228E" w:rsidP="00D2228E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РЕШЕНИЕ</w:t>
      </w:r>
    </w:p>
    <w:p w:rsidR="004E5DEC" w:rsidRDefault="004E5DEC" w:rsidP="004E5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</w:t>
      </w:r>
      <w:proofErr w:type="spellStart"/>
      <w:r w:rsidR="003C3E69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</w:t>
      </w:r>
    </w:p>
    <w:p w:rsidR="004E5DEC" w:rsidRPr="00691EDC" w:rsidRDefault="004E5DEC" w:rsidP="00691E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DC">
        <w:rPr>
          <w:rFonts w:ascii="Times New Roman" w:hAnsi="Times New Roman" w:cs="Times New Roman"/>
          <w:b/>
          <w:sz w:val="28"/>
          <w:szCs w:val="28"/>
        </w:rPr>
        <w:t>на территориальную избирательную комиссию муниципального района Шаранский район Республики Башкортостан</w:t>
      </w:r>
    </w:p>
    <w:p w:rsidR="004E5DEC" w:rsidRPr="00691EDC" w:rsidRDefault="004E5DEC" w:rsidP="00691ED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 w:rsidRPr="00691EDC">
        <w:rPr>
          <w:rFonts w:ascii="Times New Roman" w:hAnsi="Times New Roman"/>
          <w:sz w:val="28"/>
          <w:szCs w:val="28"/>
        </w:rPr>
        <w:t xml:space="preserve">Федерального закона «Об </w:t>
      </w:r>
      <w:proofErr w:type="gramStart"/>
      <w:r w:rsidRPr="00691EDC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691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1EDC">
        <w:rPr>
          <w:rFonts w:ascii="Times New Roman" w:hAnsi="Times New Roman"/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4 статьи 21 Устава сельского поселения </w:t>
      </w:r>
      <w:proofErr w:type="spellStart"/>
      <w:r w:rsidR="003C3E69" w:rsidRPr="003C3E69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691ED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 xml:space="preserve">район Республики Башкортостан, Совет сельского поселения </w:t>
      </w:r>
      <w:proofErr w:type="spellStart"/>
      <w:r w:rsidR="003C3E69" w:rsidRPr="003C3E69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="003C3E69" w:rsidRPr="003C3E69">
        <w:rPr>
          <w:rFonts w:ascii="Times New Roman" w:hAnsi="Times New Roman"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691E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/>
          <w:sz w:val="28"/>
          <w:szCs w:val="28"/>
        </w:rPr>
        <w:t>район Республики Башкортостан решил:</w:t>
      </w:r>
      <w:proofErr w:type="gramEnd"/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 xml:space="preserve">1. Просить Центральную избирательную комиссию Республики Башкортостан возложить полномочия избирательной комиссии </w:t>
      </w:r>
      <w:r w:rsidRPr="00691ED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C3E69" w:rsidRPr="003C3E69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691EDC">
        <w:rPr>
          <w:rFonts w:ascii="Times New Roman" w:hAnsi="Times New Roman"/>
          <w:sz w:val="28"/>
          <w:szCs w:val="28"/>
        </w:rPr>
        <w:t xml:space="preserve"> сельсовет </w:t>
      </w:r>
      <w:r w:rsidRPr="00691EDC">
        <w:rPr>
          <w:rFonts w:ascii="Times New Roman" w:hAnsi="Times New Roman" w:cs="Times New Roman"/>
          <w:sz w:val="28"/>
          <w:szCs w:val="28"/>
        </w:rPr>
        <w:t>муниципального района 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>район Республики Башкортостан на территориальную избирательную комиссию муниципального района Шаранский</w:t>
      </w:r>
      <w:r w:rsidRPr="00691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EDC">
        <w:rPr>
          <w:rFonts w:ascii="Times New Roman" w:hAnsi="Times New Roman" w:cs="Times New Roman"/>
          <w:sz w:val="28"/>
          <w:szCs w:val="28"/>
        </w:rPr>
        <w:t>район Республики Башкортостан, формирующуюся в декабре 2015 года.</w:t>
      </w:r>
    </w:p>
    <w:p w:rsidR="004E5DEC" w:rsidRPr="00691EDC" w:rsidRDefault="004E5DEC" w:rsidP="00691E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DC">
        <w:rPr>
          <w:rFonts w:ascii="Times New Roman" w:hAnsi="Times New Roman" w:cs="Times New Roman"/>
          <w:sz w:val="28"/>
          <w:szCs w:val="28"/>
        </w:rPr>
        <w:t>2. Направить настоящее решение в Центральную избирательную комиссию Республики Башкортостан.</w:t>
      </w:r>
    </w:p>
    <w:p w:rsidR="004E5DEC" w:rsidRDefault="004E5DEC" w:rsidP="004E5D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Глава сельского поселения    </w:t>
      </w:r>
      <w:r w:rsidRPr="008F0977">
        <w:rPr>
          <w:szCs w:val="28"/>
        </w:rPr>
        <w:t xml:space="preserve"> </w:t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</w:r>
      <w:r w:rsidRPr="008F0977">
        <w:rPr>
          <w:szCs w:val="28"/>
        </w:rPr>
        <w:tab/>
        <w:t xml:space="preserve">  </w:t>
      </w:r>
      <w:r>
        <w:rPr>
          <w:szCs w:val="28"/>
        </w:rPr>
        <w:t xml:space="preserve">   </w:t>
      </w:r>
      <w:r w:rsidRPr="008F0977">
        <w:rPr>
          <w:szCs w:val="28"/>
        </w:rPr>
        <w:t xml:space="preserve">   </w:t>
      </w:r>
      <w:proofErr w:type="spellStart"/>
      <w:r w:rsidR="003C3E69">
        <w:rPr>
          <w:szCs w:val="28"/>
        </w:rPr>
        <w:t>И.Г.Мухаметов</w:t>
      </w:r>
      <w:proofErr w:type="spellEnd"/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 w:rsidRPr="008F0977">
        <w:rPr>
          <w:szCs w:val="28"/>
        </w:rPr>
        <w:t>с.</w:t>
      </w:r>
      <w:r w:rsidR="003C3E69">
        <w:rPr>
          <w:szCs w:val="28"/>
        </w:rPr>
        <w:t>Чалмалы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szCs w:val="28"/>
        </w:rPr>
      </w:pPr>
      <w:r>
        <w:rPr>
          <w:szCs w:val="28"/>
        </w:rPr>
        <w:t>20</w:t>
      </w:r>
      <w:r w:rsidRPr="008F0977">
        <w:rPr>
          <w:szCs w:val="28"/>
        </w:rPr>
        <w:t>.11.2015</w:t>
      </w:r>
    </w:p>
    <w:p w:rsidR="00691EDC" w:rsidRPr="008F0977" w:rsidRDefault="00691EDC" w:rsidP="00691EDC">
      <w:pPr>
        <w:pStyle w:val="3"/>
        <w:tabs>
          <w:tab w:val="left" w:pos="993"/>
        </w:tabs>
        <w:ind w:firstLine="0"/>
        <w:rPr>
          <w:color w:val="FF0000"/>
          <w:szCs w:val="28"/>
        </w:rPr>
      </w:pPr>
      <w:r w:rsidRPr="008F0977">
        <w:rPr>
          <w:szCs w:val="28"/>
        </w:rPr>
        <w:t>№</w:t>
      </w:r>
      <w:r>
        <w:rPr>
          <w:szCs w:val="28"/>
        </w:rPr>
        <w:t>2</w:t>
      </w:r>
      <w:r w:rsidRPr="008F0977">
        <w:rPr>
          <w:szCs w:val="28"/>
        </w:rPr>
        <w:t>/</w:t>
      </w:r>
      <w:r w:rsidR="00D2228E">
        <w:rPr>
          <w:szCs w:val="28"/>
        </w:rPr>
        <w:t>22</w:t>
      </w:r>
    </w:p>
    <w:p w:rsidR="00C13777" w:rsidRDefault="00C13777" w:rsidP="00691EDC">
      <w:pPr>
        <w:spacing w:after="0" w:line="360" w:lineRule="auto"/>
        <w:ind w:firstLine="567"/>
        <w:jc w:val="both"/>
      </w:pPr>
    </w:p>
    <w:sectPr w:rsidR="00C13777" w:rsidSect="00691ED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DEC"/>
    <w:rsid w:val="00126824"/>
    <w:rsid w:val="003C3E69"/>
    <w:rsid w:val="004E5DEC"/>
    <w:rsid w:val="00691EDC"/>
    <w:rsid w:val="00C13777"/>
    <w:rsid w:val="00D2228E"/>
    <w:rsid w:val="00E35DB5"/>
    <w:rsid w:val="00F2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91ED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1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2015-11-09T06:51:00Z</cp:lastPrinted>
  <dcterms:created xsi:type="dcterms:W3CDTF">2015-11-09T04:14:00Z</dcterms:created>
  <dcterms:modified xsi:type="dcterms:W3CDTF">2015-11-17T07:39:00Z</dcterms:modified>
</cp:coreProperties>
</file>